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6E" w:rsidRDefault="00DC7378" w:rsidP="00832778">
      <w:pPr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2019</w:t>
      </w:r>
      <w:r w:rsidR="00A365C2">
        <w:rPr>
          <w:rFonts w:hint="eastAsia"/>
          <w:b/>
          <w:sz w:val="24"/>
          <w:szCs w:val="24"/>
        </w:rPr>
        <w:t>年</w:t>
      </w:r>
      <w:r w:rsidR="0077056E" w:rsidRPr="00117D17">
        <w:rPr>
          <w:rFonts w:hint="eastAsia"/>
          <w:b/>
          <w:sz w:val="24"/>
          <w:szCs w:val="24"/>
        </w:rPr>
        <w:t>“上财国际商务夏令营”</w:t>
      </w:r>
      <w:r w:rsidR="0077056E" w:rsidRPr="00157FA8">
        <w:rPr>
          <w:rFonts w:hint="eastAsia"/>
          <w:b/>
          <w:sz w:val="24"/>
          <w:szCs w:val="24"/>
        </w:rPr>
        <w:t>专业志愿填报表</w:t>
      </w:r>
    </w:p>
    <w:p w:rsidR="0077056E" w:rsidRPr="00157FA8" w:rsidRDefault="0077056E" w:rsidP="0077056E">
      <w:pPr>
        <w:ind w:firstLine="482"/>
        <w:rPr>
          <w:b/>
          <w:sz w:val="24"/>
          <w:szCs w:val="2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8"/>
        <w:gridCol w:w="178"/>
        <w:gridCol w:w="127"/>
        <w:gridCol w:w="535"/>
        <w:gridCol w:w="424"/>
        <w:gridCol w:w="742"/>
        <w:gridCol w:w="163"/>
        <w:gridCol w:w="1094"/>
        <w:gridCol w:w="576"/>
        <w:gridCol w:w="523"/>
        <w:gridCol w:w="610"/>
        <w:gridCol w:w="2660"/>
      </w:tblGrid>
      <w:tr w:rsidR="0077056E" w:rsidTr="00DC7378">
        <w:trPr>
          <w:cantSplit/>
          <w:trHeight w:val="805"/>
        </w:trPr>
        <w:tc>
          <w:tcPr>
            <w:tcW w:w="495" w:type="pct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46" w:type="pct"/>
            <w:gridSpan w:val="4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534" w:type="pct"/>
            <w:gridSpan w:val="2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646" w:type="pct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649" w:type="pct"/>
            <w:gridSpan w:val="2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31" w:type="pct"/>
            <w:gridSpan w:val="2"/>
            <w:vAlign w:val="center"/>
          </w:tcPr>
          <w:p w:rsidR="0077056E" w:rsidRDefault="0077056E" w:rsidP="0077056E">
            <w:pPr>
              <w:ind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7056E" w:rsidTr="00DC7378">
        <w:trPr>
          <w:cantSplit/>
          <w:trHeight w:val="800"/>
        </w:trPr>
        <w:tc>
          <w:tcPr>
            <w:tcW w:w="675" w:type="pct"/>
            <w:gridSpan w:val="3"/>
            <w:vAlign w:val="center"/>
          </w:tcPr>
          <w:p w:rsidR="0077056E" w:rsidRDefault="00832778" w:rsidP="0077056E">
            <w:pPr>
              <w:ind w:firstLineChars="0" w:firstLine="0"/>
            </w:pPr>
            <w:r>
              <w:rPr>
                <w:rFonts w:hint="eastAsia"/>
              </w:rPr>
              <w:t>报名</w:t>
            </w:r>
            <w:r w:rsidR="0077056E">
              <w:rPr>
                <w:rFonts w:hint="eastAsia"/>
              </w:rPr>
              <w:t>号</w:t>
            </w:r>
          </w:p>
        </w:tc>
        <w:tc>
          <w:tcPr>
            <w:tcW w:w="4325" w:type="pct"/>
            <w:gridSpan w:val="9"/>
            <w:vAlign w:val="center"/>
          </w:tcPr>
          <w:p w:rsidR="0077056E" w:rsidRDefault="0077056E" w:rsidP="0077056E">
            <w:pPr>
              <w:ind w:firstLine="420"/>
            </w:pPr>
          </w:p>
        </w:tc>
      </w:tr>
      <w:tr w:rsidR="0077056E" w:rsidTr="00DC7378">
        <w:trPr>
          <w:cantSplit/>
          <w:trHeight w:val="975"/>
        </w:trPr>
        <w:tc>
          <w:tcPr>
            <w:tcW w:w="991" w:type="pct"/>
            <w:gridSpan w:val="4"/>
            <w:vAlign w:val="center"/>
          </w:tcPr>
          <w:p w:rsidR="0077056E" w:rsidRDefault="0077056E" w:rsidP="00F20CD9">
            <w:pPr>
              <w:ind w:left="210" w:hangingChars="100" w:hanging="210"/>
            </w:pPr>
            <w:r>
              <w:rPr>
                <w:rFonts w:hint="eastAsia"/>
              </w:rPr>
              <w:t>本科高校、院系</w:t>
            </w:r>
          </w:p>
        </w:tc>
        <w:tc>
          <w:tcPr>
            <w:tcW w:w="1770" w:type="pct"/>
            <w:gridSpan w:val="5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669" w:type="pct"/>
            <w:gridSpan w:val="2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71" w:type="pct"/>
          </w:tcPr>
          <w:p w:rsidR="0077056E" w:rsidRDefault="0077056E" w:rsidP="0077056E">
            <w:pPr>
              <w:ind w:firstLine="420"/>
            </w:pPr>
          </w:p>
        </w:tc>
      </w:tr>
      <w:tr w:rsidR="0077056E" w:rsidTr="00DC7378">
        <w:trPr>
          <w:cantSplit/>
          <w:trHeight w:val="809"/>
        </w:trPr>
        <w:tc>
          <w:tcPr>
            <w:tcW w:w="600" w:type="pct"/>
            <w:gridSpan w:val="2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联系</w:t>
            </w:r>
          </w:p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电话</w:t>
            </w:r>
          </w:p>
        </w:tc>
        <w:tc>
          <w:tcPr>
            <w:tcW w:w="1079" w:type="pct"/>
            <w:gridSpan w:val="4"/>
            <w:vAlign w:val="center"/>
          </w:tcPr>
          <w:p w:rsidR="0077056E" w:rsidRDefault="0077056E" w:rsidP="0077056E">
            <w:pPr>
              <w:ind w:firstLine="420"/>
            </w:pPr>
          </w:p>
        </w:tc>
        <w:tc>
          <w:tcPr>
            <w:tcW w:w="741" w:type="pct"/>
            <w:gridSpan w:val="2"/>
            <w:vAlign w:val="center"/>
          </w:tcPr>
          <w:p w:rsidR="0077056E" w:rsidRPr="001C358A" w:rsidRDefault="0077056E" w:rsidP="0077056E">
            <w:pPr>
              <w:ind w:firstLine="480"/>
              <w:jc w:val="center"/>
              <w:rPr>
                <w:sz w:val="24"/>
                <w:szCs w:val="24"/>
              </w:rPr>
            </w:pPr>
            <w:r w:rsidRPr="001C358A"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580" w:type="pct"/>
            <w:gridSpan w:val="4"/>
          </w:tcPr>
          <w:p w:rsidR="0077056E" w:rsidRDefault="0077056E" w:rsidP="0077056E">
            <w:pPr>
              <w:ind w:firstLine="420"/>
            </w:pPr>
          </w:p>
        </w:tc>
      </w:tr>
      <w:tr w:rsidR="0077056E" w:rsidTr="00DC7378">
        <w:trPr>
          <w:trHeight w:val="786"/>
        </w:trPr>
        <w:tc>
          <w:tcPr>
            <w:tcW w:w="1679" w:type="pct"/>
            <w:gridSpan w:val="6"/>
            <w:vAlign w:val="center"/>
          </w:tcPr>
          <w:p w:rsidR="0077056E" w:rsidRDefault="0077056E" w:rsidP="0077056E">
            <w:pPr>
              <w:ind w:firstLineChars="0" w:firstLine="0"/>
            </w:pPr>
            <w:r>
              <w:rPr>
                <w:rFonts w:hint="eastAsia"/>
              </w:rPr>
              <w:t>申请专业方向（限选一项）</w:t>
            </w:r>
          </w:p>
        </w:tc>
        <w:tc>
          <w:tcPr>
            <w:tcW w:w="3321" w:type="pct"/>
            <w:gridSpan w:val="6"/>
          </w:tcPr>
          <w:p w:rsidR="0077056E" w:rsidRDefault="0077056E" w:rsidP="0077056E">
            <w:pPr>
              <w:ind w:firstLine="420"/>
            </w:pPr>
            <w:r>
              <w:rPr>
                <w:rFonts w:ascii="宋体" w:hAnsi="宋体" w:hint="eastAsia"/>
              </w:rPr>
              <w:t>□  国际贸易与投融资</w:t>
            </w:r>
          </w:p>
          <w:p w:rsidR="0077056E" w:rsidRDefault="0077056E" w:rsidP="00DC7378">
            <w:pPr>
              <w:ind w:firstLine="420"/>
            </w:pPr>
            <w:r>
              <w:rPr>
                <w:rFonts w:ascii="宋体" w:hAnsi="宋体" w:hint="eastAsia"/>
              </w:rPr>
              <w:t xml:space="preserve">□  </w:t>
            </w:r>
            <w:r w:rsidR="00DC7378">
              <w:rPr>
                <w:rFonts w:ascii="宋体" w:hAnsi="宋体" w:hint="eastAsia"/>
              </w:rPr>
              <w:t>产业分析</w:t>
            </w:r>
          </w:p>
        </w:tc>
      </w:tr>
      <w:tr w:rsidR="0077056E" w:rsidTr="00DC7378">
        <w:trPr>
          <w:trHeight w:val="877"/>
        </w:trPr>
        <w:tc>
          <w:tcPr>
            <w:tcW w:w="1679" w:type="pct"/>
            <w:gridSpan w:val="6"/>
            <w:vAlign w:val="center"/>
          </w:tcPr>
          <w:p w:rsidR="0077056E" w:rsidRDefault="0077056E" w:rsidP="00F20CD9">
            <w:pPr>
              <w:ind w:firstLineChars="350" w:firstLine="735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3321" w:type="pct"/>
            <w:gridSpan w:val="6"/>
            <w:vAlign w:val="center"/>
          </w:tcPr>
          <w:p w:rsidR="0077056E" w:rsidRPr="001C358A" w:rsidRDefault="0077056E" w:rsidP="0077056E">
            <w:pPr>
              <w:ind w:firstLine="480"/>
              <w:rPr>
                <w:rFonts w:ascii="宋体" w:hAnsi="宋体"/>
                <w:sz w:val="24"/>
              </w:rPr>
            </w:pPr>
            <w:r w:rsidRPr="00416B26">
              <w:rPr>
                <w:rFonts w:hint="eastAsia"/>
                <w:sz w:val="24"/>
              </w:rPr>
              <w:t>是</w:t>
            </w:r>
            <w:r w:rsidRPr="00416B26">
              <w:rPr>
                <w:rFonts w:ascii="宋体" w:hAnsi="宋体" w:hint="eastAsia"/>
                <w:sz w:val="24"/>
              </w:rPr>
              <w:t xml:space="preserve"> □  否 □</w:t>
            </w:r>
          </w:p>
        </w:tc>
      </w:tr>
      <w:tr w:rsidR="0077056E" w:rsidTr="00DC7378">
        <w:trPr>
          <w:trHeight w:val="1642"/>
        </w:trPr>
        <w:tc>
          <w:tcPr>
            <w:tcW w:w="1679" w:type="pct"/>
            <w:gridSpan w:val="6"/>
            <w:vAlign w:val="center"/>
          </w:tcPr>
          <w:p w:rsidR="0077056E" w:rsidRDefault="0077056E" w:rsidP="0077056E">
            <w:pPr>
              <w:ind w:firstLine="420"/>
              <w:jc w:val="center"/>
            </w:pPr>
            <w:r>
              <w:rPr>
                <w:rFonts w:hint="eastAsia"/>
              </w:rPr>
              <w:t>调剂志愿（限选一项）</w:t>
            </w:r>
          </w:p>
        </w:tc>
        <w:tc>
          <w:tcPr>
            <w:tcW w:w="3321" w:type="pct"/>
            <w:gridSpan w:val="6"/>
            <w:vAlign w:val="center"/>
          </w:tcPr>
          <w:p w:rsidR="00DC7378" w:rsidRDefault="00DC7378" w:rsidP="00DC7378">
            <w:pPr>
              <w:ind w:firstLine="420"/>
            </w:pPr>
            <w:r>
              <w:rPr>
                <w:rFonts w:ascii="宋体" w:hAnsi="宋体" w:hint="eastAsia"/>
              </w:rPr>
              <w:t>□  国际贸易与投融资</w:t>
            </w:r>
          </w:p>
          <w:p w:rsidR="0077056E" w:rsidRPr="00416B26" w:rsidRDefault="00DC7378" w:rsidP="00DC7378">
            <w:pPr>
              <w:ind w:firstLine="420"/>
              <w:rPr>
                <w:sz w:val="24"/>
              </w:rPr>
            </w:pPr>
            <w:r>
              <w:rPr>
                <w:rFonts w:ascii="宋体" w:hAnsi="宋体" w:hint="eastAsia"/>
              </w:rPr>
              <w:t>□  产业分析</w:t>
            </w:r>
          </w:p>
        </w:tc>
      </w:tr>
      <w:tr w:rsidR="0038434A" w:rsidTr="00DC7378">
        <w:trPr>
          <w:trHeight w:val="1565"/>
        </w:trPr>
        <w:tc>
          <w:tcPr>
            <w:tcW w:w="1679" w:type="pct"/>
            <w:gridSpan w:val="6"/>
            <w:vAlign w:val="center"/>
          </w:tcPr>
          <w:p w:rsidR="0038434A" w:rsidRDefault="0038434A" w:rsidP="00083918">
            <w:pPr>
              <w:ind w:firstLineChars="350" w:firstLine="735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3321" w:type="pct"/>
            <w:gridSpan w:val="6"/>
            <w:vAlign w:val="center"/>
          </w:tcPr>
          <w:p w:rsidR="0038434A" w:rsidRPr="001C358A" w:rsidRDefault="0038434A" w:rsidP="00083918">
            <w:pPr>
              <w:ind w:firstLine="480"/>
              <w:rPr>
                <w:rFonts w:ascii="宋体" w:hAnsi="宋体"/>
                <w:sz w:val="24"/>
              </w:rPr>
            </w:pPr>
            <w:r w:rsidRPr="00416B26">
              <w:rPr>
                <w:rFonts w:hint="eastAsia"/>
                <w:sz w:val="24"/>
              </w:rPr>
              <w:t>是</w:t>
            </w:r>
            <w:r w:rsidRPr="00416B26">
              <w:rPr>
                <w:rFonts w:ascii="宋体" w:hAnsi="宋体" w:hint="eastAsia"/>
                <w:sz w:val="24"/>
              </w:rPr>
              <w:t xml:space="preserve"> □  否 □</w:t>
            </w:r>
          </w:p>
        </w:tc>
      </w:tr>
    </w:tbl>
    <w:p w:rsidR="0038434A" w:rsidRDefault="0038434A" w:rsidP="0077056E">
      <w:pPr>
        <w:ind w:firstLineChars="0" w:firstLine="0"/>
        <w:rPr>
          <w:b/>
        </w:rPr>
      </w:pPr>
    </w:p>
    <w:p w:rsidR="0038434A" w:rsidRDefault="0038434A" w:rsidP="0077056E">
      <w:pPr>
        <w:ind w:firstLineChars="0" w:firstLine="0"/>
        <w:rPr>
          <w:b/>
        </w:rPr>
      </w:pPr>
    </w:p>
    <w:p w:rsidR="0038434A" w:rsidRDefault="0038434A" w:rsidP="0077056E">
      <w:pPr>
        <w:ind w:firstLineChars="0" w:firstLine="0"/>
        <w:rPr>
          <w:b/>
        </w:rPr>
      </w:pPr>
    </w:p>
    <w:p w:rsidR="0077056E" w:rsidRDefault="0077056E" w:rsidP="0038434A">
      <w:pPr>
        <w:ind w:firstLineChars="0" w:firstLine="0"/>
        <w:jc w:val="both"/>
      </w:pPr>
    </w:p>
    <w:p w:rsidR="0077056E" w:rsidRDefault="0077056E" w:rsidP="0077056E">
      <w:pPr>
        <w:ind w:firstLineChars="0" w:firstLine="0"/>
      </w:pPr>
      <w:r w:rsidRPr="00416B26">
        <w:t xml:space="preserve">                                  </w:t>
      </w:r>
    </w:p>
    <w:p w:rsidR="0077056E" w:rsidRPr="00E272DE" w:rsidRDefault="0077056E" w:rsidP="0077056E">
      <w:pPr>
        <w:ind w:firstLine="480"/>
        <w:rPr>
          <w:b/>
          <w:sz w:val="24"/>
        </w:rPr>
      </w:pPr>
      <w:r w:rsidRPr="00416B26">
        <w:rPr>
          <w:rFonts w:hint="eastAsia"/>
          <w:sz w:val="24"/>
        </w:rPr>
        <w:t xml:space="preserve">　　　　　　　　　　　　　　　　　　　　　</w:t>
      </w:r>
      <w:r w:rsidRPr="00E272DE">
        <w:rPr>
          <w:rFonts w:hint="eastAsia"/>
          <w:b/>
          <w:sz w:val="24"/>
        </w:rPr>
        <w:t>本人签名</w:t>
      </w:r>
      <w:r>
        <w:rPr>
          <w:rFonts w:hint="eastAsia"/>
          <w:b/>
          <w:sz w:val="24"/>
        </w:rPr>
        <w:t>（手写）</w:t>
      </w:r>
      <w:r w:rsidRPr="00E272DE">
        <w:rPr>
          <w:rFonts w:hint="eastAsia"/>
          <w:b/>
          <w:sz w:val="24"/>
        </w:rPr>
        <w:t>：</w:t>
      </w:r>
    </w:p>
    <w:p w:rsidR="00643973" w:rsidRDefault="0077056E" w:rsidP="0077056E">
      <w:pPr>
        <w:ind w:firstLine="482"/>
        <w:rPr>
          <w:rFonts w:asciiTheme="minorEastAsia" w:hAnsiTheme="minorEastAsia"/>
          <w:sz w:val="24"/>
          <w:szCs w:val="24"/>
        </w:rPr>
      </w:pPr>
      <w:r w:rsidRPr="00E272DE">
        <w:rPr>
          <w:b/>
          <w:sz w:val="24"/>
        </w:rPr>
        <w:t xml:space="preserve">                                          </w:t>
      </w:r>
      <w:r w:rsidR="00A365C2">
        <w:rPr>
          <w:rFonts w:hint="eastAsia"/>
          <w:b/>
          <w:sz w:val="24"/>
        </w:rPr>
        <w:t>日期：</w:t>
      </w:r>
    </w:p>
    <w:p w:rsidR="00643973" w:rsidRPr="00EC68CB" w:rsidRDefault="00643973" w:rsidP="00DA4CC7">
      <w:pPr>
        <w:tabs>
          <w:tab w:val="left" w:pos="4253"/>
        </w:tabs>
        <w:adjustRightInd w:val="0"/>
        <w:snapToGrid w:val="0"/>
        <w:ind w:leftChars="-472" w:left="-991" w:firstLineChars="0" w:firstLine="0"/>
        <w:rPr>
          <w:rFonts w:asciiTheme="minorEastAsia" w:hAnsiTheme="minorEastAsia"/>
          <w:sz w:val="24"/>
          <w:szCs w:val="24"/>
        </w:rPr>
      </w:pPr>
    </w:p>
    <w:sectPr w:rsidR="00643973" w:rsidRPr="00EC68CB" w:rsidSect="001B2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14" w:rsidRDefault="00AD2C14" w:rsidP="00275F84">
      <w:pPr>
        <w:spacing w:line="240" w:lineRule="auto"/>
        <w:ind w:firstLine="420"/>
      </w:pPr>
      <w:r>
        <w:separator/>
      </w:r>
    </w:p>
  </w:endnote>
  <w:endnote w:type="continuationSeparator" w:id="0">
    <w:p w:rsidR="00AD2C14" w:rsidRDefault="00AD2C14" w:rsidP="00275F8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275F84" w:rsidP="00275F8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130E02" w:rsidP="00E86C1E">
    <w:pPr>
      <w:pStyle w:val="a4"/>
      <w:ind w:firstLine="36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left:0;text-align:left;margin-left:-59.85pt;margin-top:-10.2pt;width:537.45pt;height:57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" filled="f" fillcolor="#001d68" stroked="f">
          <v:textbox>
            <w:txbxContent>
              <w:p w:rsidR="00BE0366" w:rsidRPr="002A2C0A" w:rsidRDefault="00E86C1E" w:rsidP="0039411D">
                <w:pPr>
                  <w:spacing w:line="276" w:lineRule="auto"/>
                  <w:ind w:firstLineChars="0" w:firstLine="0"/>
                  <w:rPr>
                    <w:rFonts w:ascii="微软雅黑" w:eastAsia="微软雅黑" w:hAnsi="微软雅黑"/>
                    <w:color w:val="404040" w:themeColor="text1" w:themeTint="BF"/>
                    <w:sz w:val="15"/>
                    <w:szCs w:val="15"/>
                  </w:rPr>
                </w:pP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>地址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|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上海市杨浦区武东路100号  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F06614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邮编： 200433 </w:t>
                </w:r>
                <w:r w:rsidR="00F06614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         </w:t>
                </w:r>
                <w:r w:rsidR="00B03C53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33139E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F06614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33139E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电话 |（021）6590 7338     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    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>传真</w:t>
                </w:r>
                <w:r w:rsidR="003F23F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BE0366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>| （021）6590 7458</w:t>
                </w:r>
              </w:p>
              <w:p w:rsidR="00BE0366" w:rsidRPr="002A2C0A" w:rsidRDefault="00BE0366" w:rsidP="0033139E">
                <w:pPr>
                  <w:spacing w:line="276" w:lineRule="auto"/>
                  <w:ind w:rightChars="7" w:right="15" w:firstLineChars="0" w:firstLine="0"/>
                  <w:rPr>
                    <w:rFonts w:ascii="微软雅黑" w:eastAsia="微软雅黑" w:hAnsi="微软雅黑"/>
                    <w:color w:val="404040" w:themeColor="text1" w:themeTint="BF"/>
                    <w:sz w:val="15"/>
                    <w:szCs w:val="15"/>
                  </w:rPr>
                </w:pP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Address | </w:t>
                </w:r>
                <w:r w:rsidR="001E19A2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100 </w:t>
                </w:r>
                <w:proofErr w:type="spellStart"/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>Wudong</w:t>
                </w:r>
                <w:proofErr w:type="spellEnd"/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Road, Shanghai，200433，China      </w:t>
                </w:r>
                <w:r w:rsidR="00B03C53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33139E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F06614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33139E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Tel  | （86-21）6590 7338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 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 </w:t>
                </w:r>
                <w:r w:rsidR="00DC6110"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</w:t>
                </w:r>
                <w:r w:rsid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  </w:t>
                </w:r>
                <w:r w:rsidR="00DA4CC7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 xml:space="preserve"> </w:t>
                </w:r>
                <w:r w:rsidRPr="002A2C0A">
                  <w:rPr>
                    <w:rFonts w:ascii="微软雅黑" w:eastAsia="微软雅黑" w:hAnsi="微软雅黑" w:hint="eastAsia"/>
                    <w:color w:val="404040" w:themeColor="text1" w:themeTint="BF"/>
                    <w:sz w:val="15"/>
                    <w:szCs w:val="15"/>
                  </w:rPr>
                  <w:t>Fax  | （86-21）6590 7458</w:t>
                </w:r>
              </w:p>
              <w:p w:rsidR="00024C79" w:rsidRPr="002A2C0A" w:rsidRDefault="00024C79" w:rsidP="00DC7378">
                <w:pPr>
                  <w:adjustRightInd w:val="0"/>
                  <w:snapToGrid w:val="0"/>
                  <w:spacing w:beforeLines="50" w:line="240" w:lineRule="auto"/>
                  <w:ind w:firstLineChars="2333" w:firstLine="3499"/>
                  <w:rPr>
                    <w:rFonts w:ascii="微软雅黑" w:eastAsia="微软雅黑" w:hAnsi="微软雅黑"/>
                    <w:color w:val="001D68"/>
                    <w:sz w:val="15"/>
                    <w:szCs w:val="15"/>
                  </w:rPr>
                </w:pPr>
                <w:proofErr w:type="gramStart"/>
                <w:r w:rsidRPr="002A2C0A">
                  <w:rPr>
                    <w:rFonts w:ascii="微软雅黑" w:eastAsia="微软雅黑" w:hAnsi="微软雅黑" w:hint="eastAsia"/>
                    <w:color w:val="001D68"/>
                    <w:sz w:val="15"/>
                    <w:szCs w:val="15"/>
                  </w:rPr>
                  <w:t>官网</w:t>
                </w:r>
                <w:proofErr w:type="gramEnd"/>
                <w:r w:rsidRPr="002A2C0A">
                  <w:rPr>
                    <w:rFonts w:ascii="微软雅黑" w:eastAsia="微软雅黑" w:hAnsi="微软雅黑" w:hint="eastAsia"/>
                    <w:color w:val="001D68"/>
                    <w:sz w:val="15"/>
                    <w:szCs w:val="15"/>
                  </w:rPr>
                  <w:t xml:space="preserve"> Official Website  |  </w:t>
                </w:r>
                <w:r w:rsidRPr="002A2C0A">
                  <w:rPr>
                    <w:rFonts w:ascii="微软雅黑" w:eastAsia="微软雅黑" w:hAnsi="微软雅黑"/>
                    <w:color w:val="001D68"/>
                    <w:sz w:val="15"/>
                    <w:szCs w:val="15"/>
                  </w:rPr>
                  <w:t>http://iba.shufe.edu.cn/</w:t>
                </w:r>
              </w:p>
              <w:p w:rsidR="00BE0366" w:rsidRPr="00BE0366" w:rsidRDefault="00BE0366" w:rsidP="002A2C0A">
                <w:pPr>
                  <w:spacing w:line="276" w:lineRule="auto"/>
                  <w:ind w:firstLineChars="0" w:firstLine="0"/>
                  <w:rPr>
                    <w:rFonts w:ascii="微软雅黑" w:eastAsia="微软雅黑" w:hAnsi="微软雅黑"/>
                    <w:color w:val="404040" w:themeColor="text1" w:themeTint="BF"/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275F84" w:rsidP="00275F8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14" w:rsidRDefault="00AD2C14" w:rsidP="00275F84">
      <w:pPr>
        <w:spacing w:line="240" w:lineRule="auto"/>
        <w:ind w:firstLine="420"/>
      </w:pPr>
      <w:r>
        <w:separator/>
      </w:r>
    </w:p>
  </w:footnote>
  <w:footnote w:type="continuationSeparator" w:id="0">
    <w:p w:rsidR="00AD2C14" w:rsidRDefault="00AD2C14" w:rsidP="00275F8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275F84" w:rsidP="00275F8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275F84" w:rsidP="0033139E">
    <w:pPr>
      <w:pStyle w:val="a3"/>
      <w:pBdr>
        <w:bottom w:val="none" w:sz="0" w:space="0" w:color="auto"/>
      </w:pBdr>
      <w:tabs>
        <w:tab w:val="clear" w:pos="8306"/>
        <w:tab w:val="right" w:pos="9214"/>
      </w:tabs>
      <w:ind w:firstLine="360"/>
      <w:jc w:val="left"/>
    </w:pPr>
  </w:p>
  <w:p w:rsidR="001B20EC" w:rsidRDefault="001B20EC" w:rsidP="00DC6110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9214"/>
      </w:tabs>
      <w:ind w:rightChars="-431" w:right="-905" w:firstLine="360"/>
    </w:pPr>
  </w:p>
  <w:p w:rsidR="00275F84" w:rsidRDefault="00130E02" w:rsidP="002A2C0A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9356"/>
      </w:tabs>
      <w:ind w:rightChars="-431" w:right="-905" w:firstLine="36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098" type="#_x0000_t32" style="position:absolute;left:0;text-align:left;margin-left:102.15pt;margin-top:.7pt;width:38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84" w:rsidRDefault="00275F84" w:rsidP="00275F8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001d68" stroke="f">
      <v:fill color="#001d68"/>
      <v:stroke on="f"/>
    </o:shapedefaults>
    <o:shapelayout v:ext="edit">
      <o:idmap v:ext="edit" data="4"/>
      <o:rules v:ext="edit">
        <o:r id="V:Rule1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F84"/>
    <w:rsid w:val="00024C79"/>
    <w:rsid w:val="000907CB"/>
    <w:rsid w:val="00130E02"/>
    <w:rsid w:val="001B20EC"/>
    <w:rsid w:val="001B2E92"/>
    <w:rsid w:val="001D7EE0"/>
    <w:rsid w:val="001E19A2"/>
    <w:rsid w:val="00250114"/>
    <w:rsid w:val="00273004"/>
    <w:rsid w:val="00275F84"/>
    <w:rsid w:val="002A2C0A"/>
    <w:rsid w:val="002E63AD"/>
    <w:rsid w:val="0033139E"/>
    <w:rsid w:val="0038434A"/>
    <w:rsid w:val="0039411D"/>
    <w:rsid w:val="003E06E2"/>
    <w:rsid w:val="003E1078"/>
    <w:rsid w:val="003F23F6"/>
    <w:rsid w:val="00497676"/>
    <w:rsid w:val="00533FCC"/>
    <w:rsid w:val="00542C7D"/>
    <w:rsid w:val="005A42B7"/>
    <w:rsid w:val="00643973"/>
    <w:rsid w:val="0077056E"/>
    <w:rsid w:val="00781AFA"/>
    <w:rsid w:val="007B089D"/>
    <w:rsid w:val="00832778"/>
    <w:rsid w:val="008800D9"/>
    <w:rsid w:val="008A4C8E"/>
    <w:rsid w:val="009B65F6"/>
    <w:rsid w:val="00A26416"/>
    <w:rsid w:val="00A365C2"/>
    <w:rsid w:val="00A46FC7"/>
    <w:rsid w:val="00A6304F"/>
    <w:rsid w:val="00AD2C14"/>
    <w:rsid w:val="00B03C53"/>
    <w:rsid w:val="00B055A0"/>
    <w:rsid w:val="00B63107"/>
    <w:rsid w:val="00BE0366"/>
    <w:rsid w:val="00CA3602"/>
    <w:rsid w:val="00DA4CC7"/>
    <w:rsid w:val="00DC6110"/>
    <w:rsid w:val="00DC7378"/>
    <w:rsid w:val="00E37155"/>
    <w:rsid w:val="00E541AA"/>
    <w:rsid w:val="00E6321E"/>
    <w:rsid w:val="00E86C1E"/>
    <w:rsid w:val="00EC68CB"/>
    <w:rsid w:val="00ED2E8B"/>
    <w:rsid w:val="00F06614"/>
    <w:rsid w:val="00F9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001d68" stroke="f">
      <v:fill color="#001d68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F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F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F8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F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F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F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F8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F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4043C-B87B-4173-B3AF-15969F79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tgy1</dc:creator>
  <cp:lastModifiedBy>tgy1</cp:lastModifiedBy>
  <cp:revision>2</cp:revision>
  <cp:lastPrinted>2017-04-28T05:33:00Z</cp:lastPrinted>
  <dcterms:created xsi:type="dcterms:W3CDTF">2019-05-14T02:45:00Z</dcterms:created>
  <dcterms:modified xsi:type="dcterms:W3CDTF">2019-05-14T02:45:00Z</dcterms:modified>
</cp:coreProperties>
</file>